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F25" w:rsidRDefault="009F1F25" w:rsidP="009F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25">
        <w:rPr>
          <w:rFonts w:ascii="Times New Roman" w:hAnsi="Times New Roman" w:cs="Times New Roman"/>
          <w:b/>
          <w:sz w:val="28"/>
          <w:szCs w:val="28"/>
        </w:rPr>
        <w:t>При устройстве ребенка в детский сад</w:t>
      </w:r>
    </w:p>
    <w:p w:rsidR="00B26E7C" w:rsidRDefault="009F1F25" w:rsidP="009F1F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F25">
        <w:rPr>
          <w:rFonts w:ascii="Times New Roman" w:hAnsi="Times New Roman" w:cs="Times New Roman"/>
          <w:b/>
          <w:sz w:val="28"/>
          <w:szCs w:val="28"/>
        </w:rPr>
        <w:t xml:space="preserve"> необходимо </w:t>
      </w:r>
      <w:r>
        <w:rPr>
          <w:rFonts w:ascii="Times New Roman" w:hAnsi="Times New Roman" w:cs="Times New Roman"/>
          <w:b/>
          <w:sz w:val="28"/>
          <w:szCs w:val="28"/>
        </w:rPr>
        <w:t xml:space="preserve">собрать и </w:t>
      </w:r>
      <w:r w:rsidRPr="009F1F25">
        <w:rPr>
          <w:rFonts w:ascii="Times New Roman" w:hAnsi="Times New Roman" w:cs="Times New Roman"/>
          <w:b/>
          <w:sz w:val="28"/>
          <w:szCs w:val="28"/>
        </w:rPr>
        <w:t>прин</w:t>
      </w:r>
      <w:r>
        <w:rPr>
          <w:rFonts w:ascii="Times New Roman" w:hAnsi="Times New Roman" w:cs="Times New Roman"/>
          <w:b/>
          <w:sz w:val="28"/>
          <w:szCs w:val="28"/>
        </w:rPr>
        <w:t>ести следующий пакет документов:</w:t>
      </w:r>
    </w:p>
    <w:p w:rsidR="009F1F25" w:rsidRPr="00115B40" w:rsidRDefault="009F1F25" w:rsidP="009F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40">
        <w:rPr>
          <w:rFonts w:ascii="Times New Roman" w:hAnsi="Times New Roman" w:cs="Times New Roman"/>
          <w:sz w:val="24"/>
          <w:szCs w:val="24"/>
        </w:rPr>
        <w:t>Копия паспорта родителя (законного представителя);</w:t>
      </w:r>
    </w:p>
    <w:p w:rsidR="009F1F25" w:rsidRPr="00115B40" w:rsidRDefault="009F1F25" w:rsidP="009F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40">
        <w:rPr>
          <w:rFonts w:ascii="Times New Roman" w:hAnsi="Times New Roman" w:cs="Times New Roman"/>
          <w:sz w:val="24"/>
          <w:szCs w:val="24"/>
        </w:rPr>
        <w:t>Копия свидетельства о рождении ребенка;</w:t>
      </w:r>
    </w:p>
    <w:p w:rsidR="00202BC6" w:rsidRPr="00115B40" w:rsidRDefault="00202BC6" w:rsidP="009F1F2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40">
        <w:rPr>
          <w:rFonts w:ascii="Times New Roman" w:hAnsi="Times New Roman" w:cs="Times New Roman"/>
          <w:sz w:val="24"/>
          <w:szCs w:val="24"/>
        </w:rPr>
        <w:t>Заявление на зачисление ребенка в МДОУ «Детский сад №27»</w:t>
      </w:r>
    </w:p>
    <w:p w:rsidR="00202BC6" w:rsidRPr="00115B40" w:rsidRDefault="00202BC6" w:rsidP="00115B4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15B40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воспитанника</w:t>
      </w:r>
      <w:r w:rsidR="0030681A">
        <w:rPr>
          <w:rFonts w:ascii="Times New Roman" w:hAnsi="Times New Roman" w:cs="Times New Roman"/>
          <w:sz w:val="24"/>
          <w:szCs w:val="24"/>
        </w:rPr>
        <w:t>;</w:t>
      </w:r>
      <w:r w:rsidR="00115B4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02BC6" w:rsidRPr="00115B40" w:rsidRDefault="00A7627F" w:rsidP="0030681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5B40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Свидетельство о регистрации ребенка по месту жительства</w:t>
      </w:r>
      <w:r w:rsidR="00115B40" w:rsidRPr="00115B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,</w:t>
      </w:r>
      <w:r w:rsidRPr="00115B40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ru-RU"/>
        </w:rPr>
        <w:t> либо по месту пребывания. Если ребенок – иностранный гражданин или у него нет гражданства, родители обязаны дополнительно предъявить документ, подтверждающий право на пребывание в России.</w:t>
      </w:r>
      <w:r w:rsidRPr="00115B4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="0030681A">
        <w:rPr>
          <w:rFonts w:ascii="Times New Roman" w:hAnsi="Times New Roman" w:cs="Times New Roman"/>
          <w:sz w:val="24"/>
          <w:szCs w:val="24"/>
        </w:rPr>
        <w:t xml:space="preserve">Формы для заполнения находятся на официальном сайте МДОУ «Детский сад №27» </w:t>
      </w:r>
      <w:r w:rsidR="0030681A" w:rsidRPr="0030681A">
        <w:rPr>
          <w:rFonts w:ascii="Times New Roman" w:hAnsi="Times New Roman" w:cs="Times New Roman"/>
          <w:b/>
          <w:sz w:val="32"/>
          <w:szCs w:val="32"/>
        </w:rPr>
        <w:t>http://md</w:t>
      </w:r>
      <w:bookmarkStart w:id="0" w:name="_GoBack"/>
      <w:bookmarkEnd w:id="0"/>
      <w:r w:rsidR="0030681A" w:rsidRPr="0030681A">
        <w:rPr>
          <w:rFonts w:ascii="Times New Roman" w:hAnsi="Times New Roman" w:cs="Times New Roman"/>
          <w:b/>
          <w:sz w:val="32"/>
          <w:szCs w:val="32"/>
        </w:rPr>
        <w:t>ou27.kiredu.ru</w:t>
      </w:r>
      <w:r w:rsidR="0030681A">
        <w:rPr>
          <w:rFonts w:ascii="Times New Roman" w:hAnsi="Times New Roman" w:cs="Times New Roman"/>
          <w:sz w:val="24"/>
          <w:szCs w:val="24"/>
        </w:rPr>
        <w:t xml:space="preserve"> в разделе «Для вас родители»</w:t>
      </w:r>
    </w:p>
    <w:p w:rsidR="00202BC6" w:rsidRDefault="00202BC6" w:rsidP="00202BC6">
      <w:pPr>
        <w:rPr>
          <w:rFonts w:ascii="Times New Roman" w:hAnsi="Times New Roman" w:cs="Times New Roman"/>
          <w:sz w:val="28"/>
          <w:szCs w:val="28"/>
        </w:rPr>
      </w:pPr>
    </w:p>
    <w:p w:rsidR="00202BC6" w:rsidRPr="00A7627F" w:rsidRDefault="00202BC6" w:rsidP="00A762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2BC6">
        <w:rPr>
          <w:rFonts w:ascii="Times New Roman" w:hAnsi="Times New Roman" w:cs="Times New Roman"/>
          <w:b/>
          <w:sz w:val="28"/>
          <w:szCs w:val="28"/>
        </w:rPr>
        <w:t>Список документов</w:t>
      </w:r>
      <w:r w:rsidR="00A76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</w:t>
      </w:r>
      <w:r w:rsidRPr="00202BC6">
        <w:rPr>
          <w:rFonts w:ascii="Times New Roman" w:hAnsi="Times New Roman" w:cs="Times New Roman"/>
          <w:b/>
          <w:sz w:val="28"/>
          <w:szCs w:val="28"/>
        </w:rPr>
        <w:t xml:space="preserve">на предоставление компенсации части родительской платы </w:t>
      </w:r>
      <w:r w:rsidR="00A7627F"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A7627F">
        <w:rPr>
          <w:rFonts w:ascii="Times New Roman" w:hAnsi="Times New Roman" w:cs="Times New Roman"/>
          <w:b/>
          <w:sz w:val="28"/>
          <w:szCs w:val="28"/>
        </w:rPr>
        <w:t>за присмотр и уход за ребенком</w:t>
      </w:r>
    </w:p>
    <w:p w:rsidR="00115B40" w:rsidRPr="00115B40" w:rsidRDefault="00115B40" w:rsidP="00115B40">
      <w:pPr>
        <w:pStyle w:val="21"/>
        <w:numPr>
          <w:ilvl w:val="0"/>
          <w:numId w:val="7"/>
        </w:numPr>
        <w:shd w:val="clear" w:color="auto" w:fill="auto"/>
        <w:spacing w:before="0" w:after="0" w:line="276" w:lineRule="auto"/>
        <w:ind w:right="900"/>
        <w:jc w:val="both"/>
        <w:rPr>
          <w:sz w:val="24"/>
          <w:szCs w:val="24"/>
        </w:rPr>
      </w:pPr>
      <w:r w:rsidRPr="00115B40">
        <w:rPr>
          <w:sz w:val="24"/>
          <w:szCs w:val="24"/>
        </w:rPr>
        <w:t>Заявление о предоставлении компенсации (далее - заявление) по форме согласно приложению 1 к настоящему Порядку с предъявлением паспорта гражданина Российской Федерации или иного документа, удостоверяющего личность гражданина Российской Федерации в соответствии с законодательством Российской Федерации;</w:t>
      </w:r>
    </w:p>
    <w:p w:rsidR="00115B40" w:rsidRPr="00115B40" w:rsidRDefault="00115B40" w:rsidP="00115B40">
      <w:pPr>
        <w:pStyle w:val="21"/>
        <w:numPr>
          <w:ilvl w:val="0"/>
          <w:numId w:val="7"/>
        </w:numPr>
        <w:shd w:val="clear" w:color="auto" w:fill="auto"/>
        <w:spacing w:before="0" w:after="0" w:line="276" w:lineRule="auto"/>
        <w:ind w:right="860"/>
        <w:jc w:val="both"/>
        <w:rPr>
          <w:color w:val="000000"/>
          <w:sz w:val="24"/>
          <w:szCs w:val="24"/>
          <w:lang w:eastAsia="ru-RU" w:bidi="ru-RU"/>
        </w:rPr>
      </w:pPr>
      <w:r w:rsidRPr="00115B40">
        <w:rPr>
          <w:color w:val="000000"/>
          <w:sz w:val="24"/>
          <w:szCs w:val="24"/>
          <w:lang w:eastAsia="ru-RU" w:bidi="ru-RU"/>
        </w:rPr>
        <w:t xml:space="preserve"> Свидетельства о рождении ребенка, для родителя (законного представителя) имеющего двух и более детей, - свидетельства о рождении ребенка на каждого несовершеннолетнего ребенка из состава семьи, (если семья многодетная необходимо предоставить удостоверение), а также документы, подтверждающие родство между родителями (законным представителем), подавшим заявление, и его ребенком;</w:t>
      </w:r>
    </w:p>
    <w:p w:rsidR="00115B40" w:rsidRPr="00115B40" w:rsidRDefault="00115B40" w:rsidP="00115B40">
      <w:pPr>
        <w:pStyle w:val="21"/>
        <w:numPr>
          <w:ilvl w:val="0"/>
          <w:numId w:val="7"/>
        </w:numPr>
        <w:shd w:val="clear" w:color="auto" w:fill="auto"/>
        <w:spacing w:before="0" w:after="0" w:line="276" w:lineRule="auto"/>
        <w:ind w:right="860"/>
        <w:jc w:val="both"/>
        <w:rPr>
          <w:color w:val="000000"/>
          <w:sz w:val="24"/>
          <w:szCs w:val="24"/>
          <w:lang w:eastAsia="ru-RU" w:bidi="ru-RU"/>
        </w:rPr>
      </w:pPr>
      <w:r w:rsidRPr="00115B40">
        <w:rPr>
          <w:color w:val="000000"/>
          <w:sz w:val="24"/>
          <w:szCs w:val="24"/>
          <w:lang w:eastAsia="ru-RU" w:bidi="ru-RU"/>
        </w:rPr>
        <w:t>Страховой номер индивидуального лицевого счета (СНИЛС) ребенка и СНИЛС родителя (законного представителя);</w:t>
      </w:r>
    </w:p>
    <w:p w:rsidR="00115B40" w:rsidRPr="00115B40" w:rsidRDefault="00115B40" w:rsidP="00115B40">
      <w:pPr>
        <w:pStyle w:val="21"/>
        <w:numPr>
          <w:ilvl w:val="0"/>
          <w:numId w:val="7"/>
        </w:numPr>
        <w:shd w:val="clear" w:color="auto" w:fill="auto"/>
        <w:spacing w:before="0" w:after="0" w:line="276" w:lineRule="auto"/>
        <w:ind w:right="860"/>
        <w:jc w:val="both"/>
        <w:rPr>
          <w:color w:val="000000"/>
          <w:sz w:val="24"/>
          <w:szCs w:val="24"/>
          <w:lang w:eastAsia="ru-RU" w:bidi="ru-RU"/>
        </w:rPr>
      </w:pPr>
      <w:r w:rsidRPr="00115B40">
        <w:rPr>
          <w:color w:val="000000"/>
          <w:sz w:val="24"/>
          <w:szCs w:val="24"/>
          <w:lang w:eastAsia="ru-RU" w:bidi="ru-RU"/>
        </w:rPr>
        <w:t xml:space="preserve"> Договор, заключенного между образовательной организацией Ленинградской области и родителем (законным представителем) ребенка об оказании услуг по присмотру и уходу за ребенком;</w:t>
      </w:r>
    </w:p>
    <w:p w:rsidR="00115B40" w:rsidRPr="00115B40" w:rsidRDefault="00115B40" w:rsidP="00115B40">
      <w:pPr>
        <w:pStyle w:val="a3"/>
        <w:widowControl w:val="0"/>
        <w:numPr>
          <w:ilvl w:val="0"/>
          <w:numId w:val="7"/>
        </w:numPr>
        <w:spacing w:after="0" w:line="276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115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Документ, подтверждающий регистрацию родителя (законного представителя) на территории Ленинградской области; </w:t>
      </w:r>
    </w:p>
    <w:p w:rsidR="00115B40" w:rsidRPr="00115B40" w:rsidRDefault="00115B40" w:rsidP="00115B40">
      <w:pPr>
        <w:pStyle w:val="21"/>
        <w:numPr>
          <w:ilvl w:val="0"/>
          <w:numId w:val="7"/>
        </w:numPr>
        <w:shd w:val="clear" w:color="auto" w:fill="auto"/>
        <w:spacing w:before="0" w:after="0" w:line="276" w:lineRule="auto"/>
        <w:ind w:right="660"/>
        <w:jc w:val="left"/>
        <w:rPr>
          <w:color w:val="000000"/>
          <w:sz w:val="24"/>
          <w:szCs w:val="24"/>
          <w:lang w:eastAsia="ru-RU" w:bidi="ru-RU"/>
        </w:rPr>
      </w:pPr>
      <w:r w:rsidRPr="00115B40">
        <w:rPr>
          <w:color w:val="000000"/>
          <w:sz w:val="24"/>
          <w:szCs w:val="24"/>
          <w:lang w:eastAsia="ru-RU" w:bidi="ru-RU"/>
        </w:rPr>
        <w:t>Справки о доходах (заработная плата, стипендия, алименты, детские пособия, пособия по безработице и иное) за шесть месяцев, предшествующих дате подачи заявления, каждого члена семьи, получающего доход (в случае отсутствия справок о доходах члена семьи прилагается копия трудовой книжки с последним местом работы члена семьи и заявление об отсутствии доходов с указанием уважительной причины.)</w:t>
      </w:r>
    </w:p>
    <w:p w:rsidR="00115B40" w:rsidRPr="00115B40" w:rsidRDefault="00115B40" w:rsidP="00115B40">
      <w:pPr>
        <w:widowControl w:val="0"/>
        <w:spacing w:after="0" w:line="276" w:lineRule="auto"/>
        <w:ind w:right="8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</w:p>
    <w:sectPr w:rsidR="00115B40" w:rsidRPr="00115B40" w:rsidSect="00FF52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2B4D"/>
    <w:multiLevelType w:val="hybridMultilevel"/>
    <w:tmpl w:val="9B30EF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A57C6B"/>
    <w:multiLevelType w:val="hybridMultilevel"/>
    <w:tmpl w:val="68F2A97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5F0456"/>
    <w:multiLevelType w:val="multilevel"/>
    <w:tmpl w:val="0E4A9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8AE5C54"/>
    <w:multiLevelType w:val="hybridMultilevel"/>
    <w:tmpl w:val="3E8261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477B6"/>
    <w:multiLevelType w:val="multilevel"/>
    <w:tmpl w:val="A2BA3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3CC56BF"/>
    <w:multiLevelType w:val="hybridMultilevel"/>
    <w:tmpl w:val="9A460B0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163E8D"/>
    <w:multiLevelType w:val="hybridMultilevel"/>
    <w:tmpl w:val="D06C61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524B0A"/>
    <w:multiLevelType w:val="hybridMultilevel"/>
    <w:tmpl w:val="1696D3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35C7"/>
    <w:rsid w:val="00115B40"/>
    <w:rsid w:val="00202BC6"/>
    <w:rsid w:val="0030681A"/>
    <w:rsid w:val="009F1F25"/>
    <w:rsid w:val="00A7627F"/>
    <w:rsid w:val="00AA6EBF"/>
    <w:rsid w:val="00AF35C7"/>
    <w:rsid w:val="00B26E7C"/>
    <w:rsid w:val="00B45125"/>
    <w:rsid w:val="00FF5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2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1F25"/>
    <w:pPr>
      <w:ind w:left="720"/>
      <w:contextualSpacing/>
    </w:pPr>
  </w:style>
  <w:style w:type="paragraph" w:styleId="2">
    <w:name w:val="List 2"/>
    <w:basedOn w:val="a"/>
    <w:uiPriority w:val="99"/>
    <w:unhideWhenUsed/>
    <w:rsid w:val="00202BC6"/>
    <w:pPr>
      <w:ind w:left="566" w:hanging="283"/>
      <w:contextualSpacing/>
    </w:pPr>
  </w:style>
  <w:style w:type="character" w:styleId="a4">
    <w:name w:val="Strong"/>
    <w:basedOn w:val="a0"/>
    <w:uiPriority w:val="22"/>
    <w:qFormat/>
    <w:rsid w:val="00A7627F"/>
    <w:rPr>
      <w:b/>
      <w:bCs/>
    </w:rPr>
  </w:style>
  <w:style w:type="paragraph" w:customStyle="1" w:styleId="copyright-info">
    <w:name w:val="copyright-info"/>
    <w:basedOn w:val="a"/>
    <w:rsid w:val="00A76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7627F"/>
    <w:rPr>
      <w:color w:val="0000FF"/>
      <w:u w:val="single"/>
    </w:rPr>
  </w:style>
  <w:style w:type="character" w:customStyle="1" w:styleId="20">
    <w:name w:val="Основной текст (2)_"/>
    <w:basedOn w:val="a0"/>
    <w:link w:val="21"/>
    <w:rsid w:val="00115B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115B40"/>
    <w:pPr>
      <w:widowControl w:val="0"/>
      <w:shd w:val="clear" w:color="auto" w:fill="FFFFFF"/>
      <w:spacing w:before="960" w:after="90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4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PowerUser</dc:creator>
  <cp:lastModifiedBy>PowerUser</cp:lastModifiedBy>
  <cp:revision>2</cp:revision>
  <dcterms:created xsi:type="dcterms:W3CDTF">2020-06-11T06:24:00Z</dcterms:created>
  <dcterms:modified xsi:type="dcterms:W3CDTF">2020-06-11T06:24:00Z</dcterms:modified>
</cp:coreProperties>
</file>